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30" w:rsidRDefault="00A81730">
      <w:pPr>
        <w:pStyle w:val="BodyText"/>
        <w:rPr>
          <w:rFonts w:ascii="Times New Roman"/>
          <w:sz w:val="20"/>
          <w:u w:val="none"/>
        </w:rPr>
      </w:pPr>
    </w:p>
    <w:p w:rsidR="00A81730" w:rsidRDefault="00A81730">
      <w:pPr>
        <w:pStyle w:val="BodyText"/>
        <w:spacing w:before="11"/>
        <w:rPr>
          <w:rFonts w:ascii="Times New Roman"/>
          <w:sz w:val="18"/>
          <w:u w:val="none"/>
        </w:rPr>
      </w:pPr>
    </w:p>
    <w:p w:rsidR="00A81730" w:rsidRPr="004465F1" w:rsidRDefault="004465F1">
      <w:pPr>
        <w:spacing w:before="3"/>
        <w:ind w:left="3342"/>
        <w:rPr>
          <w:rFonts w:ascii="Calibri Light"/>
          <w:sz w:val="44"/>
          <w:szCs w:val="4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-290048</wp:posOffset>
            </wp:positionV>
            <wp:extent cx="1117600" cy="9707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7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color w:val="2D74B5"/>
          <w:sz w:val="44"/>
          <w:szCs w:val="44"/>
        </w:rPr>
        <w:t>WF</w:t>
      </w:r>
      <w:r w:rsidRPr="004465F1">
        <w:rPr>
          <w:rFonts w:ascii="Calibri Light"/>
          <w:color w:val="2D74B5"/>
          <w:sz w:val="44"/>
          <w:szCs w:val="44"/>
        </w:rPr>
        <w:t>SE STEWARD CHECKLIST: REP</w:t>
      </w:r>
      <w:r>
        <w:rPr>
          <w:rFonts w:ascii="Calibri Light"/>
          <w:color w:val="2D74B5"/>
          <w:sz w:val="44"/>
          <w:szCs w:val="44"/>
        </w:rPr>
        <w:t>RESENTATION</w:t>
      </w:r>
    </w:p>
    <w:p w:rsidR="00A81730" w:rsidRPr="004465F1" w:rsidRDefault="00A81730">
      <w:pPr>
        <w:pStyle w:val="BodyText"/>
        <w:spacing w:before="9"/>
        <w:rPr>
          <w:rFonts w:ascii="Calibri Light"/>
          <w:sz w:val="16"/>
          <w:szCs w:val="16"/>
          <w:u w:val="none"/>
        </w:rPr>
      </w:pPr>
    </w:p>
    <w:p w:rsidR="00A81730" w:rsidRDefault="004465F1">
      <w:pPr>
        <w:pStyle w:val="BodyText"/>
        <w:tabs>
          <w:tab w:val="left" w:pos="9530"/>
          <w:tab w:val="left" w:pos="9633"/>
        </w:tabs>
        <w:spacing w:after="60" w:line="360" w:lineRule="auto"/>
        <w:ind w:left="2980" w:right="1340" w:hanging="74"/>
        <w:jc w:val="center"/>
        <w:rPr>
          <w:rFonts w:ascii="Times New Roman"/>
          <w:color w:val="2D74B5"/>
          <w:u w:val="none"/>
        </w:rPr>
      </w:pPr>
      <w:r>
        <w:rPr>
          <w:color w:val="2D74B5"/>
          <w:u w:val="none"/>
        </w:rPr>
        <w:t>Steward</w:t>
      </w:r>
      <w:r>
        <w:rPr>
          <w:color w:val="2D74B5"/>
          <w:spacing w:val="-15"/>
          <w:u w:val="none"/>
        </w:rPr>
        <w:t xml:space="preserve"> </w:t>
      </w:r>
      <w:r>
        <w:rPr>
          <w:color w:val="2D74B5"/>
          <w:u w:val="none"/>
        </w:rPr>
        <w:t xml:space="preserve">Name: </w:t>
      </w:r>
      <w:r>
        <w:rPr>
          <w:rFonts w:ascii="Times New Roman"/>
          <w:color w:val="2D74B5"/>
          <w:u w:color="2C73B4"/>
        </w:rPr>
        <w:t xml:space="preserve"> </w:t>
      </w:r>
      <w:r>
        <w:rPr>
          <w:rFonts w:ascii="Times New Roman"/>
          <w:color w:val="2D74B5"/>
          <w:u w:color="2C73B4"/>
        </w:rPr>
        <w:tab/>
      </w:r>
      <w:r w:rsidR="00B93B14">
        <w:rPr>
          <w:rFonts w:ascii="Times New Roman"/>
          <w:color w:val="2D74B5"/>
          <w:u w:color="2C73B4"/>
        </w:rPr>
        <w:t>_</w:t>
      </w:r>
      <w:bookmarkStart w:id="0" w:name="_GoBack"/>
      <w:bookmarkEnd w:id="0"/>
      <w:r>
        <w:rPr>
          <w:rFonts w:ascii="Times New Roman"/>
          <w:color w:val="2D74B5"/>
          <w:u w:val="none"/>
        </w:rPr>
        <w:t xml:space="preserve"> </w:t>
      </w:r>
      <w:r>
        <w:rPr>
          <w:color w:val="2D74B5"/>
          <w:u w:val="none"/>
        </w:rPr>
        <w:t>Mentor</w:t>
      </w:r>
      <w:r>
        <w:rPr>
          <w:color w:val="2D74B5"/>
          <w:spacing w:val="-1"/>
          <w:u w:val="none"/>
        </w:rPr>
        <w:t xml:space="preserve"> </w:t>
      </w:r>
      <w:r>
        <w:rPr>
          <w:color w:val="2D74B5"/>
          <w:u w:val="none"/>
        </w:rPr>
        <w:t xml:space="preserve">Name: </w:t>
      </w:r>
      <w:r>
        <w:rPr>
          <w:rFonts w:ascii="Times New Roman"/>
          <w:color w:val="2D74B5"/>
          <w:u w:color="2C73B4"/>
        </w:rPr>
        <w:t xml:space="preserve"> </w:t>
      </w:r>
      <w:r>
        <w:rPr>
          <w:rFonts w:ascii="Times New Roman"/>
          <w:color w:val="2D74B5"/>
          <w:u w:color="2C73B4"/>
        </w:rPr>
        <w:tab/>
      </w:r>
      <w:r>
        <w:rPr>
          <w:rFonts w:ascii="Times New Roman"/>
          <w:color w:val="2D74B5"/>
          <w:u w:color="2C73B4"/>
        </w:rPr>
        <w:tab/>
      </w:r>
      <w:r>
        <w:rPr>
          <w:rFonts w:ascii="Times New Roman"/>
          <w:color w:val="2D74B5"/>
          <w:w w:val="44"/>
          <w:u w:color="2C73B4"/>
        </w:rPr>
        <w:t xml:space="preserve"> </w:t>
      </w:r>
      <w:r>
        <w:rPr>
          <w:color w:val="2D74B5"/>
          <w:u w:val="none"/>
        </w:rPr>
        <w:t>Date</w:t>
      </w:r>
      <w:r>
        <w:rPr>
          <w:color w:val="2D74B5"/>
          <w:spacing w:val="-8"/>
          <w:u w:val="none"/>
        </w:rPr>
        <w:t xml:space="preserve"> </w:t>
      </w:r>
      <w:r>
        <w:rPr>
          <w:color w:val="2D74B5"/>
          <w:u w:val="none"/>
        </w:rPr>
        <w:t>SIA</w:t>
      </w:r>
      <w:r>
        <w:rPr>
          <w:color w:val="2D74B5"/>
          <w:spacing w:val="-7"/>
          <w:u w:val="none"/>
        </w:rPr>
        <w:t xml:space="preserve"> </w:t>
      </w:r>
      <w:r>
        <w:rPr>
          <w:color w:val="2D74B5"/>
          <w:u w:val="none"/>
        </w:rPr>
        <w:t xml:space="preserve">Completed: </w:t>
      </w:r>
      <w:r>
        <w:rPr>
          <w:rFonts w:ascii="Times New Roman"/>
          <w:color w:val="2D74B5"/>
          <w:u w:color="2C73B4"/>
        </w:rPr>
        <w:t xml:space="preserve"> </w:t>
      </w:r>
      <w:r>
        <w:rPr>
          <w:rFonts w:ascii="Times New Roman"/>
          <w:color w:val="2D74B5"/>
          <w:u w:color="2C73B4"/>
        </w:rPr>
        <w:tab/>
      </w:r>
      <w:r>
        <w:rPr>
          <w:rFonts w:ascii="Times New Roman"/>
          <w:color w:val="2D74B5"/>
          <w:u w:color="2C73B4"/>
        </w:rPr>
        <w:tab/>
      </w:r>
      <w:r>
        <w:rPr>
          <w:rFonts w:ascii="Times New Roman"/>
          <w:color w:val="2D74B5"/>
          <w:w w:val="25"/>
          <w:u w:color="2C73B4"/>
        </w:rPr>
        <w:t xml:space="preserve"> </w:t>
      </w:r>
      <w:r>
        <w:rPr>
          <w:rFonts w:ascii="Times New Roman"/>
          <w:color w:val="2D74B5"/>
          <w:u w:val="none"/>
        </w:rPr>
        <w:t xml:space="preserve"> </w:t>
      </w:r>
    </w:p>
    <w:p w:rsidR="00BC4BD7" w:rsidRDefault="00BC4BD7">
      <w:pPr>
        <w:pStyle w:val="BodyText"/>
        <w:tabs>
          <w:tab w:val="left" w:pos="9530"/>
          <w:tab w:val="left" w:pos="9633"/>
        </w:tabs>
        <w:spacing w:after="60" w:line="360" w:lineRule="auto"/>
        <w:ind w:left="2980" w:right="1340" w:hanging="74"/>
        <w:jc w:val="center"/>
        <w:rPr>
          <w:rFonts w:ascii="Times New Roman"/>
          <w:u w:val="none"/>
        </w:rPr>
      </w:pPr>
    </w:p>
    <w:tbl>
      <w:tblPr>
        <w:tblW w:w="0" w:type="auto"/>
        <w:tblInd w:w="10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143"/>
        <w:gridCol w:w="1020"/>
        <w:gridCol w:w="1164"/>
      </w:tblGrid>
      <w:tr w:rsidR="00A81730">
        <w:trPr>
          <w:trHeight w:val="664"/>
        </w:trPr>
        <w:tc>
          <w:tcPr>
            <w:tcW w:w="7465" w:type="dxa"/>
            <w:tcBorders>
              <w:right w:val="nil"/>
            </w:tcBorders>
            <w:shd w:val="clear" w:color="auto" w:fill="2D74B5"/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2D74B5"/>
          </w:tcPr>
          <w:p w:rsidR="00A81730" w:rsidRDefault="004465F1">
            <w:pPr>
              <w:pStyle w:val="TableParagraph"/>
              <w:spacing w:before="87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color w:val="D9EBFF"/>
                <w:sz w:val="20"/>
              </w:rPr>
              <w:t>Completed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2D74B5"/>
          </w:tcPr>
          <w:p w:rsidR="00A81730" w:rsidRDefault="004465F1">
            <w:pPr>
              <w:pStyle w:val="TableParagraph"/>
              <w:spacing w:before="87"/>
              <w:ind w:left="230" w:hanging="41"/>
              <w:rPr>
                <w:b/>
                <w:sz w:val="20"/>
              </w:rPr>
            </w:pPr>
            <w:r>
              <w:rPr>
                <w:b/>
                <w:color w:val="D9EBFF"/>
                <w:sz w:val="20"/>
              </w:rPr>
              <w:t>Entered into LP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2D74B5"/>
          </w:tcPr>
          <w:p w:rsidR="00A81730" w:rsidRDefault="004465F1">
            <w:pPr>
              <w:pStyle w:val="TableParagraph"/>
              <w:spacing w:before="87"/>
              <w:ind w:left="391"/>
              <w:rPr>
                <w:b/>
                <w:sz w:val="20"/>
              </w:rPr>
            </w:pPr>
            <w:r>
              <w:rPr>
                <w:b/>
                <w:color w:val="D9EBFF"/>
                <w:sz w:val="20"/>
              </w:rPr>
              <w:t>Date</w:t>
            </w:r>
          </w:p>
        </w:tc>
      </w:tr>
      <w:tr w:rsidR="00A81730">
        <w:trPr>
          <w:trHeight w:val="564"/>
        </w:trPr>
        <w:tc>
          <w:tcPr>
            <w:tcW w:w="7465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SIA completed</w:t>
            </w:r>
          </w:p>
        </w:tc>
        <w:tc>
          <w:tcPr>
            <w:tcW w:w="1143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06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5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Steward certification process completed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Mentor assigned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05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3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Orientation with mentor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05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Reviewed next steps and requirements of Steward Program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Attended two (2) management meetings with Mentor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05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73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Handled one (1) management meeting with Mentor and received feedback/support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90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81730" w:rsidRDefault="004465F1">
            <w:pPr>
              <w:pStyle w:val="TableParagraph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2B3C">
        <w:trPr>
          <w:trHeight w:val="73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2C2B3C" w:rsidRDefault="002C2B3C" w:rsidP="002C2B3C">
            <w:pPr>
              <w:pStyle w:val="TableParagraph"/>
              <w:spacing w:before="3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Attended Mock Grievance Handling CSE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2C2B3C" w:rsidRDefault="002C2B3C" w:rsidP="002C2B3C">
            <w:pPr>
              <w:pStyle w:val="TableParagraph"/>
              <w:spacing w:before="190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2C2B3C" w:rsidRDefault="002C2B3C" w:rsidP="002C2B3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C2B3C" w:rsidRDefault="002C2B3C" w:rsidP="002C2B3C">
            <w:pPr>
              <w:pStyle w:val="TableParagraph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2C2B3C" w:rsidRDefault="002C2B3C" w:rsidP="002C2B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2246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Completed all five (5) core competencies:</w:t>
            </w:r>
          </w:p>
          <w:p w:rsidR="00A81730" w:rsidRDefault="004465F1">
            <w:pPr>
              <w:pStyle w:val="TableParagraph"/>
              <w:numPr>
                <w:ilvl w:val="0"/>
                <w:numId w:val="1"/>
              </w:numPr>
              <w:tabs>
                <w:tab w:val="left" w:pos="1124"/>
              </w:tabs>
              <w:spacing w:before="106"/>
              <w:ind w:hanging="295"/>
              <w:rPr>
                <w:sz w:val="24"/>
              </w:rPr>
            </w:pPr>
            <w:r>
              <w:rPr>
                <w:sz w:val="24"/>
              </w:rPr>
              <w:t>Is this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grievance?</w:t>
            </w:r>
          </w:p>
          <w:p w:rsidR="00A81730" w:rsidRDefault="004465F1">
            <w:pPr>
              <w:pStyle w:val="TableParagraph"/>
              <w:numPr>
                <w:ilvl w:val="0"/>
                <w:numId w:val="1"/>
              </w:numPr>
              <w:tabs>
                <w:tab w:val="left" w:pos="1124"/>
              </w:tabs>
              <w:spacing w:before="50"/>
              <w:ind w:hanging="295"/>
              <w:rPr>
                <w:sz w:val="24"/>
              </w:rPr>
            </w:pPr>
            <w:r>
              <w:rPr>
                <w:sz w:val="24"/>
              </w:rPr>
              <w:t>Informal resolution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A81730" w:rsidRDefault="004465F1">
            <w:pPr>
              <w:pStyle w:val="TableParagraph"/>
              <w:numPr>
                <w:ilvl w:val="0"/>
                <w:numId w:val="1"/>
              </w:numPr>
              <w:tabs>
                <w:tab w:val="left" w:pos="1124"/>
              </w:tabs>
              <w:spacing w:before="50"/>
              <w:ind w:hanging="295"/>
              <w:rPr>
                <w:sz w:val="24"/>
              </w:rPr>
            </w:pPr>
            <w:r>
              <w:rPr>
                <w:sz w:val="24"/>
              </w:rPr>
              <w:t>Writing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</w:p>
          <w:p w:rsidR="00A81730" w:rsidRDefault="004465F1">
            <w:pPr>
              <w:pStyle w:val="TableParagraph"/>
              <w:numPr>
                <w:ilvl w:val="0"/>
                <w:numId w:val="1"/>
              </w:numPr>
              <w:tabs>
                <w:tab w:val="left" w:pos="1124"/>
              </w:tabs>
              <w:spacing w:before="50"/>
              <w:ind w:hanging="295"/>
              <w:rPr>
                <w:sz w:val="24"/>
              </w:rPr>
            </w:pPr>
            <w:r>
              <w:rPr>
                <w:sz w:val="24"/>
              </w:rPr>
              <w:t>Grievance handling 101</w:t>
            </w:r>
          </w:p>
          <w:p w:rsidR="00A81730" w:rsidRDefault="004465F1">
            <w:pPr>
              <w:pStyle w:val="TableParagraph"/>
              <w:numPr>
                <w:ilvl w:val="0"/>
                <w:numId w:val="1"/>
              </w:numPr>
              <w:tabs>
                <w:tab w:val="left" w:pos="1124"/>
              </w:tabs>
              <w:spacing w:before="53"/>
              <w:ind w:hanging="295"/>
              <w:rPr>
                <w:sz w:val="24"/>
              </w:rPr>
            </w:pPr>
            <w:r>
              <w:rPr>
                <w:sz w:val="24"/>
              </w:rPr>
              <w:t>Investigatory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3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93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673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25" w:line="276" w:lineRule="auto"/>
              <w:ind w:left="107" w:right="492"/>
            </w:pPr>
            <w:r>
              <w:t>Approval of Mentor, Local President, and Council President for promotion to Journey Steward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60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92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474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2D74B5"/>
          </w:tcPr>
          <w:p w:rsidR="00A81730" w:rsidRDefault="004465F1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  <w:color w:val="D9EBFF"/>
              </w:rPr>
              <w:t>Requirements to Maintain Certification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2D74B5"/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2D74B5"/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2D74B5"/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3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Attended 8-hour contract training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05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30">
        <w:trPr>
          <w:trHeight w:val="561"/>
        </w:trPr>
        <w:tc>
          <w:tcPr>
            <w:tcW w:w="746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Attended two (2) or more Continuing Steward Education (CSE) courses</w:t>
            </w:r>
          </w:p>
        </w:tc>
        <w:tc>
          <w:tcPr>
            <w:tcW w:w="114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4465F1">
            <w:pPr>
              <w:pStyle w:val="TableParagraph"/>
              <w:spacing w:before="134"/>
              <w:ind w:right="38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6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A81730" w:rsidRDefault="00A817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56F0" w:rsidRDefault="00A856F0"/>
    <w:sectPr w:rsidR="00A856F0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6FCF"/>
    <w:multiLevelType w:val="hybridMultilevel"/>
    <w:tmpl w:val="4C4C8DC8"/>
    <w:lvl w:ilvl="0" w:tplc="C0F87D14">
      <w:numFmt w:val="bullet"/>
      <w:lvlText w:val="☐"/>
      <w:lvlJc w:val="left"/>
      <w:pPr>
        <w:ind w:left="1123" w:hanging="296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en-US"/>
      </w:rPr>
    </w:lvl>
    <w:lvl w:ilvl="1" w:tplc="D8804B96">
      <w:numFmt w:val="bullet"/>
      <w:lvlText w:val="•"/>
      <w:lvlJc w:val="left"/>
      <w:pPr>
        <w:ind w:left="1753" w:hanging="296"/>
      </w:pPr>
      <w:rPr>
        <w:rFonts w:hint="default"/>
        <w:lang w:val="en-US" w:eastAsia="en-US" w:bidi="en-US"/>
      </w:rPr>
    </w:lvl>
    <w:lvl w:ilvl="2" w:tplc="44C0D2FC">
      <w:numFmt w:val="bullet"/>
      <w:lvlText w:val="•"/>
      <w:lvlJc w:val="left"/>
      <w:pPr>
        <w:ind w:left="2387" w:hanging="296"/>
      </w:pPr>
      <w:rPr>
        <w:rFonts w:hint="default"/>
        <w:lang w:val="en-US" w:eastAsia="en-US" w:bidi="en-US"/>
      </w:rPr>
    </w:lvl>
    <w:lvl w:ilvl="3" w:tplc="A18280D4">
      <w:numFmt w:val="bullet"/>
      <w:lvlText w:val="•"/>
      <w:lvlJc w:val="left"/>
      <w:pPr>
        <w:ind w:left="3020" w:hanging="296"/>
      </w:pPr>
      <w:rPr>
        <w:rFonts w:hint="default"/>
        <w:lang w:val="en-US" w:eastAsia="en-US" w:bidi="en-US"/>
      </w:rPr>
    </w:lvl>
    <w:lvl w:ilvl="4" w:tplc="D346B9F8">
      <w:numFmt w:val="bullet"/>
      <w:lvlText w:val="•"/>
      <w:lvlJc w:val="left"/>
      <w:pPr>
        <w:ind w:left="3654" w:hanging="296"/>
      </w:pPr>
      <w:rPr>
        <w:rFonts w:hint="default"/>
        <w:lang w:val="en-US" w:eastAsia="en-US" w:bidi="en-US"/>
      </w:rPr>
    </w:lvl>
    <w:lvl w:ilvl="5" w:tplc="0EC4F792">
      <w:numFmt w:val="bullet"/>
      <w:lvlText w:val="•"/>
      <w:lvlJc w:val="left"/>
      <w:pPr>
        <w:ind w:left="4287" w:hanging="296"/>
      </w:pPr>
      <w:rPr>
        <w:rFonts w:hint="default"/>
        <w:lang w:val="en-US" w:eastAsia="en-US" w:bidi="en-US"/>
      </w:rPr>
    </w:lvl>
    <w:lvl w:ilvl="6" w:tplc="53544D04">
      <w:numFmt w:val="bullet"/>
      <w:lvlText w:val="•"/>
      <w:lvlJc w:val="left"/>
      <w:pPr>
        <w:ind w:left="4921" w:hanging="296"/>
      </w:pPr>
      <w:rPr>
        <w:rFonts w:hint="default"/>
        <w:lang w:val="en-US" w:eastAsia="en-US" w:bidi="en-US"/>
      </w:rPr>
    </w:lvl>
    <w:lvl w:ilvl="7" w:tplc="2BC81F8E">
      <w:numFmt w:val="bullet"/>
      <w:lvlText w:val="•"/>
      <w:lvlJc w:val="left"/>
      <w:pPr>
        <w:ind w:left="5554" w:hanging="296"/>
      </w:pPr>
      <w:rPr>
        <w:rFonts w:hint="default"/>
        <w:lang w:val="en-US" w:eastAsia="en-US" w:bidi="en-US"/>
      </w:rPr>
    </w:lvl>
    <w:lvl w:ilvl="8" w:tplc="FC9EC366">
      <w:numFmt w:val="bullet"/>
      <w:lvlText w:val="•"/>
      <w:lvlJc w:val="left"/>
      <w:pPr>
        <w:ind w:left="6188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81730"/>
    <w:rsid w:val="002C2B3C"/>
    <w:rsid w:val="004465F1"/>
    <w:rsid w:val="00A81730"/>
    <w:rsid w:val="00A856F0"/>
    <w:rsid w:val="00B93B14"/>
    <w:rsid w:val="00B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C510"/>
  <w15:docId w15:val="{58B6EAD2-F463-4102-B8A1-04D0307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Darby Frye</cp:lastModifiedBy>
  <cp:revision>4</cp:revision>
  <dcterms:created xsi:type="dcterms:W3CDTF">2018-03-14T19:18:00Z</dcterms:created>
  <dcterms:modified xsi:type="dcterms:W3CDTF">2018-05-30T21:34:00Z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